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1C" w:rsidRDefault="00A96E1C" w:rsidP="00A96E1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6E1C" w:rsidRDefault="00A96E1C" w:rsidP="00A96E1C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A96E1C" w:rsidRDefault="00A96E1C" w:rsidP="00A96E1C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96E1C" w:rsidTr="00A96E1C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E1C" w:rsidRDefault="00A96E1C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A96E1C" w:rsidRDefault="006C393A" w:rsidP="00A96E1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="007E4B03"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>
        <w:rPr>
          <w:rFonts w:ascii="Arial" w:hAnsi="Arial" w:cs="Arial"/>
          <w:b/>
          <w:bCs/>
          <w:sz w:val="32"/>
          <w:szCs w:val="32"/>
        </w:rPr>
        <w:t>139</w:t>
      </w:r>
    </w:p>
    <w:p w:rsidR="00A96E1C" w:rsidRDefault="00A96E1C" w:rsidP="00A96E1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A96E1C" w:rsidTr="00A96E1C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E1C" w:rsidRDefault="00A96E1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E1C" w:rsidRDefault="006C393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E4B03">
              <w:rPr>
                <w:rFonts w:ascii="Times New Roman" w:hAnsi="Times New Roman"/>
                <w:sz w:val="24"/>
                <w:szCs w:val="24"/>
              </w:rPr>
              <w:t>-сессии  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08.12.2023</w:t>
            </w:r>
            <w:r w:rsidR="007E4B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6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96E1C" w:rsidRDefault="00A96E1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A96E1C" w:rsidRDefault="00A96E1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E1C" w:rsidRDefault="00A96E1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E1C" w:rsidRDefault="00A96E1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E36" w:rsidRDefault="004F0E36" w:rsidP="00A96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ГОРОДСКОГО  ПОСЕЛЕНИЯ ГОРОДА КАРГАТА КАРГАТСКОГО 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НОВОСИБИРСКОЙ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F0E36" w:rsidRDefault="004F0E36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F0E36" w:rsidRDefault="004F0E36" w:rsidP="00A96E1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A96E1C" w:rsidRDefault="00A96E1C" w:rsidP="00A96E1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A96E1C" w:rsidRPr="00526786" w:rsidRDefault="00A96E1C" w:rsidP="00A96E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5267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6786">
        <w:rPr>
          <w:rFonts w:ascii="Times New Roman" w:hAnsi="Times New Roman"/>
          <w:sz w:val="24"/>
          <w:szCs w:val="24"/>
        </w:rPr>
        <w:t>Внести в Устав городского  поселения</w:t>
      </w:r>
      <w:r w:rsidRPr="00526786"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 w:rsidRPr="00526786"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7E4B03" w:rsidRPr="00526786" w:rsidRDefault="00D435E5" w:rsidP="00D43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b/>
          <w:sz w:val="24"/>
          <w:szCs w:val="24"/>
        </w:rPr>
        <w:t xml:space="preserve">1.1 Статья 5. Вопросы местного значения </w:t>
      </w:r>
    </w:p>
    <w:p w:rsidR="007E4B03" w:rsidRPr="00526786" w:rsidRDefault="00D435E5" w:rsidP="00D43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sz w:val="24"/>
          <w:szCs w:val="24"/>
        </w:rPr>
        <w:t>1.1.1 дополнить часть 1 пунктом 40 следующего содержания:</w:t>
      </w:r>
    </w:p>
    <w:p w:rsidR="007E4B03" w:rsidRPr="00526786" w:rsidRDefault="007E4B03" w:rsidP="007E4B0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sz w:val="24"/>
          <w:szCs w:val="24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7E4B03" w:rsidRPr="00526786" w:rsidRDefault="00526786" w:rsidP="005267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sz w:val="24"/>
          <w:szCs w:val="24"/>
        </w:rPr>
        <w:t xml:space="preserve">1.2 </w:t>
      </w:r>
      <w:r w:rsidR="007E4B03" w:rsidRPr="0052678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7E4B03" w:rsidRPr="00526786" w:rsidRDefault="00526786" w:rsidP="00526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4B03" w:rsidRPr="00526786">
        <w:rPr>
          <w:rFonts w:ascii="Times New Roman" w:hAnsi="Times New Roman"/>
          <w:sz w:val="24"/>
          <w:szCs w:val="24"/>
        </w:rPr>
        <w:t>1.</w:t>
      </w:r>
      <w:r w:rsidRPr="00526786">
        <w:rPr>
          <w:rFonts w:ascii="Times New Roman" w:hAnsi="Times New Roman"/>
          <w:sz w:val="24"/>
          <w:szCs w:val="24"/>
        </w:rPr>
        <w:t>2.1 дополнить часть 1 пунктом 65</w:t>
      </w:r>
      <w:r w:rsidR="007E4B03" w:rsidRPr="0052678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E4B03" w:rsidRPr="00526786" w:rsidRDefault="00526786" w:rsidP="007E4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sz w:val="24"/>
          <w:szCs w:val="24"/>
        </w:rPr>
        <w:t>«65</w:t>
      </w:r>
      <w:r w:rsidR="007E4B03" w:rsidRPr="00526786">
        <w:rPr>
          <w:rFonts w:ascii="Times New Roman" w:hAnsi="Times New Roman"/>
          <w:sz w:val="24"/>
          <w:szCs w:val="24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130B98" w:rsidRPr="00526786" w:rsidRDefault="00526786" w:rsidP="00C55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30B98" w:rsidRPr="00526786">
        <w:rPr>
          <w:rFonts w:ascii="Times New Roman" w:hAnsi="Times New Roman"/>
          <w:b/>
          <w:sz w:val="24"/>
          <w:szCs w:val="24"/>
        </w:rPr>
        <w:t>1.3.Статья 21</w:t>
      </w:r>
      <w:r w:rsidRPr="005267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130B98" w:rsidRPr="00526786">
        <w:rPr>
          <w:rFonts w:ascii="Times New Roman" w:hAnsi="Times New Roman"/>
          <w:b/>
          <w:sz w:val="24"/>
          <w:szCs w:val="24"/>
        </w:rPr>
        <w:t>епутат Совета депутатов</w:t>
      </w:r>
    </w:p>
    <w:p w:rsidR="00130B98" w:rsidRPr="00526786" w:rsidRDefault="00526786" w:rsidP="00C55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F012C">
        <w:rPr>
          <w:rFonts w:ascii="Times New Roman" w:hAnsi="Times New Roman"/>
          <w:b/>
          <w:sz w:val="24"/>
          <w:szCs w:val="24"/>
        </w:rPr>
        <w:t xml:space="preserve"> </w:t>
      </w:r>
      <w:r w:rsidRPr="00526786">
        <w:rPr>
          <w:rFonts w:ascii="Times New Roman" w:hAnsi="Times New Roman"/>
          <w:b/>
          <w:sz w:val="24"/>
          <w:szCs w:val="24"/>
        </w:rPr>
        <w:t>1.3</w:t>
      </w:r>
      <w:r w:rsidR="00391AD1" w:rsidRPr="00526786">
        <w:rPr>
          <w:rFonts w:ascii="Times New Roman" w:hAnsi="Times New Roman"/>
          <w:b/>
          <w:sz w:val="24"/>
          <w:szCs w:val="24"/>
        </w:rPr>
        <w:t>.1. дополнить часть</w:t>
      </w:r>
      <w:r w:rsidRPr="00526786">
        <w:rPr>
          <w:rFonts w:ascii="Times New Roman" w:hAnsi="Times New Roman"/>
          <w:b/>
          <w:sz w:val="24"/>
          <w:szCs w:val="24"/>
        </w:rPr>
        <w:t>ю</w:t>
      </w:r>
      <w:r w:rsidR="00C55B1D">
        <w:rPr>
          <w:rFonts w:ascii="Times New Roman" w:hAnsi="Times New Roman"/>
          <w:b/>
          <w:sz w:val="24"/>
          <w:szCs w:val="24"/>
        </w:rPr>
        <w:t xml:space="preserve"> 4.1 и  4.2 </w:t>
      </w:r>
      <w:r w:rsidR="00391AD1" w:rsidRPr="00526786">
        <w:rPr>
          <w:rFonts w:ascii="Times New Roman" w:hAnsi="Times New Roman"/>
          <w:b/>
          <w:sz w:val="24"/>
          <w:szCs w:val="24"/>
        </w:rPr>
        <w:t xml:space="preserve"> следующего содержания</w:t>
      </w:r>
      <w:r w:rsidR="00C55B1D">
        <w:rPr>
          <w:rFonts w:ascii="Times New Roman" w:hAnsi="Times New Roman"/>
          <w:b/>
          <w:sz w:val="24"/>
          <w:szCs w:val="24"/>
        </w:rPr>
        <w:t>:</w:t>
      </w:r>
    </w:p>
    <w:p w:rsidR="00B122D6" w:rsidRPr="00CF012C" w:rsidRDefault="00526786" w:rsidP="00CF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C55B1D" w:rsidRPr="00C55B1D">
        <w:rPr>
          <w:rFonts w:ascii="Times New Roman" w:hAnsi="Times New Roman"/>
          <w:sz w:val="24"/>
          <w:szCs w:val="24"/>
        </w:rPr>
        <w:t>«</w:t>
      </w:r>
      <w:r w:rsidR="00CF012C">
        <w:rPr>
          <w:rFonts w:ascii="Times New Roman" w:hAnsi="Times New Roman"/>
          <w:sz w:val="24"/>
          <w:szCs w:val="24"/>
        </w:rPr>
        <w:t>4.1)</w:t>
      </w:r>
      <w:r w:rsidR="00B122D6" w:rsidRPr="00C55B1D">
        <w:rPr>
          <w:rFonts w:ascii="Times New Roman" w:hAnsi="Times New Roman"/>
          <w:sz w:val="24"/>
          <w:szCs w:val="24"/>
        </w:rPr>
        <w:t xml:space="preserve">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:rsidR="00B122D6" w:rsidRPr="00C55B1D" w:rsidRDefault="00C55B1D" w:rsidP="00C55B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5B1D">
        <w:rPr>
          <w:rFonts w:ascii="Times New Roman" w:hAnsi="Times New Roman"/>
          <w:sz w:val="24"/>
          <w:szCs w:val="24"/>
        </w:rPr>
        <w:t>«</w:t>
      </w:r>
      <w:r w:rsidR="00CF012C">
        <w:rPr>
          <w:rFonts w:ascii="Times New Roman" w:hAnsi="Times New Roman"/>
          <w:sz w:val="24"/>
          <w:szCs w:val="24"/>
        </w:rPr>
        <w:t>4.2)</w:t>
      </w:r>
      <w:r w:rsidR="00B122D6" w:rsidRPr="00C55B1D">
        <w:rPr>
          <w:rFonts w:ascii="Times New Roman" w:hAnsi="Times New Roman"/>
          <w:sz w:val="24"/>
          <w:szCs w:val="24"/>
        </w:rPr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C55B1D" w:rsidRPr="00CF012C" w:rsidRDefault="00CF012C" w:rsidP="00C55B1D">
      <w:pPr>
        <w:spacing w:after="0"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F012C">
        <w:rPr>
          <w:rFonts w:ascii="Times New Roman" w:eastAsiaTheme="minorHAnsi" w:hAnsi="Times New Roman"/>
          <w:b/>
          <w:sz w:val="24"/>
          <w:szCs w:val="24"/>
        </w:rPr>
        <w:t>1.3</w:t>
      </w:r>
      <w:r w:rsidR="00C55B1D" w:rsidRPr="00CF012C">
        <w:rPr>
          <w:rFonts w:ascii="Times New Roman" w:eastAsiaTheme="minorHAnsi" w:hAnsi="Times New Roman"/>
          <w:b/>
          <w:sz w:val="24"/>
          <w:szCs w:val="24"/>
        </w:rPr>
        <w:t>.2.дополнить частью 5.1 следующего содержания:</w:t>
      </w:r>
    </w:p>
    <w:p w:rsidR="00CF012C" w:rsidRPr="00CF012C" w:rsidRDefault="00C55B1D" w:rsidP="00CF012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526786">
        <w:rPr>
          <w:rFonts w:ascii="Times New Roman" w:eastAsiaTheme="minorHAnsi" w:hAnsi="Times New Roman"/>
          <w:sz w:val="24"/>
          <w:szCs w:val="24"/>
        </w:rPr>
        <w:lastRenderedPageBreak/>
        <w:t>«5.1) 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</w:t>
      </w:r>
      <w:r>
        <w:rPr>
          <w:rFonts w:ascii="Times New Roman" w:eastAsiaTheme="minorHAnsi" w:hAnsi="Times New Roman"/>
          <w:sz w:val="24"/>
          <w:szCs w:val="24"/>
        </w:rPr>
        <w:t xml:space="preserve"> течение шести месяцев подряд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."</w:t>
      </w:r>
      <w:proofErr w:type="gramEnd"/>
    </w:p>
    <w:p w:rsidR="00A96E1C" w:rsidRPr="00526786" w:rsidRDefault="00526786" w:rsidP="007E4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435E5">
        <w:rPr>
          <w:rFonts w:ascii="Times New Roman" w:hAnsi="Times New Roman"/>
          <w:sz w:val="24"/>
          <w:szCs w:val="24"/>
        </w:rPr>
        <w:t>2.  Пред</w:t>
      </w:r>
      <w:r w:rsidR="00CF012C">
        <w:rPr>
          <w:rFonts w:ascii="Times New Roman" w:hAnsi="Times New Roman"/>
          <w:sz w:val="24"/>
          <w:szCs w:val="24"/>
        </w:rPr>
        <w:t xml:space="preserve">ставить настоящее решение  </w:t>
      </w:r>
      <w:r w:rsidR="00A96E1C" w:rsidRPr="00526786"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</w:t>
      </w:r>
      <w:r w:rsidR="00CF012C">
        <w:rPr>
          <w:rFonts w:ascii="Times New Roman" w:hAnsi="Times New Roman"/>
          <w:sz w:val="24"/>
          <w:szCs w:val="24"/>
        </w:rPr>
        <w:t xml:space="preserve">рской области для государственной регистрации в порядке, установленном федеральным законом.  </w:t>
      </w:r>
    </w:p>
    <w:p w:rsidR="00A96E1C" w:rsidRPr="00526786" w:rsidRDefault="00A96E1C" w:rsidP="00A96E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26786">
        <w:rPr>
          <w:rFonts w:ascii="Times New Roman" w:hAnsi="Times New Roman"/>
          <w:sz w:val="24"/>
          <w:szCs w:val="24"/>
        </w:rPr>
        <w:t xml:space="preserve">3. Главе </w:t>
      </w:r>
      <w:r w:rsidRPr="00526786"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 w:rsidRPr="00526786">
        <w:rPr>
          <w:rFonts w:ascii="Times New Roman" w:hAnsi="Times New Roman"/>
          <w:sz w:val="24"/>
          <w:szCs w:val="24"/>
        </w:rPr>
        <w:t xml:space="preserve"> Каргатского района Но</w:t>
      </w:r>
      <w:r w:rsidR="00D435E5">
        <w:rPr>
          <w:rFonts w:ascii="Times New Roman" w:hAnsi="Times New Roman"/>
          <w:sz w:val="24"/>
          <w:szCs w:val="24"/>
        </w:rPr>
        <w:t xml:space="preserve">восибирской области зарегистрированное решение  </w:t>
      </w:r>
      <w:r w:rsidRPr="00526786">
        <w:rPr>
          <w:rFonts w:ascii="Times New Roman" w:hAnsi="Times New Roman"/>
          <w:sz w:val="24"/>
          <w:szCs w:val="24"/>
        </w:rPr>
        <w:t xml:space="preserve"> в течение 7 дней</w:t>
      </w:r>
      <w:r w:rsidRPr="00526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786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</w:t>
      </w:r>
      <w:r w:rsidR="00D435E5">
        <w:rPr>
          <w:rFonts w:ascii="Times New Roman" w:hAnsi="Times New Roman"/>
          <w:sz w:val="24"/>
          <w:szCs w:val="24"/>
        </w:rPr>
        <w:t xml:space="preserve">ерации по Новосибирской области опубликовать  в «Официальном Вестнике города Каргата». </w:t>
      </w:r>
    </w:p>
    <w:p w:rsidR="00A96E1C" w:rsidRPr="00526786" w:rsidRDefault="00A96E1C" w:rsidP="00A96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8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D435E5">
        <w:rPr>
          <w:rFonts w:ascii="Times New Roman" w:hAnsi="Times New Roman"/>
          <w:sz w:val="24"/>
          <w:szCs w:val="24"/>
        </w:rPr>
        <w:t xml:space="preserve">Главе </w:t>
      </w:r>
      <w:r w:rsidR="00D435E5" w:rsidRPr="00526786"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 w:rsidR="00D435E5" w:rsidRPr="00526786">
        <w:rPr>
          <w:rFonts w:ascii="Times New Roman" w:hAnsi="Times New Roman"/>
          <w:sz w:val="24"/>
          <w:szCs w:val="24"/>
        </w:rPr>
        <w:t xml:space="preserve"> Каргатского района Но</w:t>
      </w:r>
      <w:r w:rsidR="00D435E5">
        <w:rPr>
          <w:rFonts w:ascii="Times New Roman" w:hAnsi="Times New Roman"/>
          <w:sz w:val="24"/>
          <w:szCs w:val="24"/>
        </w:rPr>
        <w:t>восибирской области в течение 10 дней со дня официального опубликования настоящего решения,  н</w:t>
      </w:r>
      <w:r w:rsidRPr="00526786">
        <w:rPr>
          <w:rFonts w:ascii="Times New Roman" w:hAnsi="Times New Roman"/>
          <w:sz w:val="24"/>
          <w:szCs w:val="24"/>
        </w:rPr>
        <w:t xml:space="preserve">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</w:t>
      </w:r>
      <w:r w:rsidR="00D435E5">
        <w:rPr>
          <w:rFonts w:ascii="Times New Roman" w:hAnsi="Times New Roman"/>
          <w:sz w:val="24"/>
          <w:szCs w:val="24"/>
        </w:rPr>
        <w:t xml:space="preserve">решения, прошедшего государственную регистрацию, </w:t>
      </w:r>
      <w:r w:rsidRPr="00526786"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</w:t>
      </w:r>
      <w:r w:rsidR="00D435E5">
        <w:rPr>
          <w:rFonts w:ascii="Times New Roman" w:hAnsi="Times New Roman"/>
          <w:sz w:val="24"/>
          <w:szCs w:val="24"/>
        </w:rPr>
        <w:t xml:space="preserve">кой области. </w:t>
      </w:r>
      <w:proofErr w:type="gramEnd"/>
    </w:p>
    <w:p w:rsidR="00A96E1C" w:rsidRPr="00526786" w:rsidRDefault="00A96E1C" w:rsidP="00A96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1C" w:rsidRPr="00526786" w:rsidRDefault="00A96E1C" w:rsidP="00A96E1C">
      <w:pPr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A96E1C" w:rsidRDefault="00A96E1C" w:rsidP="00A96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A96E1C" w:rsidRDefault="00A96E1C" w:rsidP="00A96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A96E1C" w:rsidRDefault="00A96E1C" w:rsidP="00A96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A96E1C" w:rsidRDefault="00A96E1C" w:rsidP="00A96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A96E1C" w:rsidRDefault="00A96E1C" w:rsidP="00A96E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E1C" w:rsidRDefault="00A96E1C" w:rsidP="00A96E1C">
      <w:pPr>
        <w:rPr>
          <w:rFonts w:asciiTheme="minorHAnsi" w:hAnsiTheme="minorHAnsi"/>
        </w:rPr>
      </w:pPr>
    </w:p>
    <w:p w:rsidR="00A51EBC" w:rsidRDefault="00A51EBC"/>
    <w:sectPr w:rsidR="00A51EBC" w:rsidSect="00A9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57"/>
    <w:rsid w:val="00130B98"/>
    <w:rsid w:val="00391AD1"/>
    <w:rsid w:val="004255BD"/>
    <w:rsid w:val="004F0E36"/>
    <w:rsid w:val="00526786"/>
    <w:rsid w:val="00643357"/>
    <w:rsid w:val="00681465"/>
    <w:rsid w:val="006C393A"/>
    <w:rsid w:val="007E4B03"/>
    <w:rsid w:val="00A51EBC"/>
    <w:rsid w:val="00A96E1C"/>
    <w:rsid w:val="00B122D6"/>
    <w:rsid w:val="00C55B1D"/>
    <w:rsid w:val="00CF012C"/>
    <w:rsid w:val="00D435E5"/>
    <w:rsid w:val="00D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18</cp:revision>
  <cp:lastPrinted>2023-12-27T04:16:00Z</cp:lastPrinted>
  <dcterms:created xsi:type="dcterms:W3CDTF">2023-11-29T02:04:00Z</dcterms:created>
  <dcterms:modified xsi:type="dcterms:W3CDTF">2023-12-27T05:04:00Z</dcterms:modified>
</cp:coreProperties>
</file>